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741" w:rsidRDefault="005E6741" w:rsidP="005E6741">
      <w:pPr>
        <w:ind w:left="20" w:right="-16"/>
        <w:jc w:val="center"/>
        <w:rPr>
          <w:b/>
        </w:rPr>
      </w:pPr>
      <w:r>
        <w:rPr>
          <w:b/>
        </w:rPr>
        <w:t>LES AUXILIAIRES MODAUX</w:t>
      </w:r>
    </w:p>
    <w:p w:rsidR="005E6741" w:rsidRDefault="005E6741" w:rsidP="005E6741">
      <w:pPr>
        <w:ind w:left="20" w:right="-16"/>
        <w:jc w:val="center"/>
        <w:rPr>
          <w:b/>
        </w:rPr>
      </w:pPr>
    </w:p>
    <w:p w:rsidR="005E6741" w:rsidRDefault="005E6741" w:rsidP="005E6741">
      <w:pPr>
        <w:ind w:left="20" w:right="-16"/>
        <w:jc w:val="center"/>
        <w:rPr>
          <w:b/>
        </w:rPr>
      </w:pPr>
    </w:p>
    <w:p w:rsidR="005E6741" w:rsidRDefault="005E6741" w:rsidP="005E6741">
      <w:pPr>
        <w:ind w:left="20" w:right="-16"/>
        <w:jc w:val="both"/>
      </w:pPr>
      <w:r>
        <w:t>Les auxiliaires modaux servent à exprimer la probabilité, la capacité, l'obligation … Un même auxiliaire peut exprimer plusieurs de ces notions, c'est alors le contexte qui permet de déterminer son sens. Une même notion peut être exprimée par plusieurs auxiliaires, chacun d'eux traduit une nuance différente. Ces auxiliaires sont suivis de l'infinitif sans to.</w:t>
      </w:r>
    </w:p>
    <w:p w:rsidR="005E6741" w:rsidRDefault="005E6741" w:rsidP="005E6741">
      <w:pPr>
        <w:ind w:left="20" w:right="-16"/>
        <w:jc w:val="both"/>
      </w:pPr>
    </w:p>
    <w:p w:rsidR="005E6741" w:rsidRDefault="005E6741" w:rsidP="005E6741">
      <w:pPr>
        <w:ind w:left="20" w:right="-16"/>
        <w:jc w:val="both"/>
        <w:rPr>
          <w:b/>
        </w:rPr>
      </w:pPr>
      <w:r>
        <w:rPr>
          <w:b/>
        </w:rPr>
        <w:t>LES PRINCIPAUX AUXILIAIRES MODAUX</w:t>
      </w:r>
    </w:p>
    <w:p w:rsidR="005E6741" w:rsidRDefault="005E6741" w:rsidP="005E6741">
      <w:pPr>
        <w:ind w:left="20" w:right="-16"/>
        <w:jc w:val="both"/>
      </w:pPr>
    </w:p>
    <w:p w:rsidR="005E6741" w:rsidRPr="005E6741" w:rsidRDefault="005E6741" w:rsidP="005E6741">
      <w:pPr>
        <w:ind w:left="1380" w:right="-16" w:hanging="1360"/>
        <w:jc w:val="both"/>
        <w:rPr>
          <w:b/>
          <w:color w:val="0070C0"/>
        </w:rPr>
      </w:pPr>
      <w:r>
        <w:rPr>
          <w:b/>
          <w:i/>
        </w:rPr>
        <w:t>CAN</w:t>
      </w:r>
      <w:r>
        <w:rPr>
          <w:b/>
        </w:rPr>
        <w:tab/>
        <w:t xml:space="preserve">Capacité </w:t>
      </w:r>
      <w:r>
        <w:t xml:space="preserve">(physique ou intellectuelle) : pouvoir, savoir, être capable de, être à même de, être en mesure de </w:t>
      </w:r>
      <w:r>
        <w:tab/>
      </w:r>
      <w:r w:rsidRPr="005E6741">
        <w:rPr>
          <w:b/>
          <w:color w:val="0070C0"/>
        </w:rPr>
        <w:t xml:space="preserve">(équivalent : </w:t>
      </w:r>
      <w:proofErr w:type="spellStart"/>
      <w:r w:rsidRPr="005E6741">
        <w:rPr>
          <w:b/>
          <w:i/>
          <w:color w:val="0070C0"/>
        </w:rPr>
        <w:t>be</w:t>
      </w:r>
      <w:proofErr w:type="spellEnd"/>
      <w:r w:rsidRPr="005E6741">
        <w:rPr>
          <w:b/>
          <w:i/>
          <w:color w:val="0070C0"/>
        </w:rPr>
        <w:t xml:space="preserve"> able </w:t>
      </w:r>
      <w:proofErr w:type="gramStart"/>
      <w:r w:rsidRPr="005E6741">
        <w:rPr>
          <w:b/>
          <w:i/>
          <w:color w:val="0070C0"/>
        </w:rPr>
        <w:t>to</w:t>
      </w:r>
      <w:r w:rsidRPr="005E6741">
        <w:rPr>
          <w:b/>
          <w:color w:val="0070C0"/>
        </w:rPr>
        <w:t xml:space="preserve"> )</w:t>
      </w:r>
      <w:proofErr w:type="gramEnd"/>
    </w:p>
    <w:p w:rsidR="005E6741" w:rsidRPr="00147F0E" w:rsidRDefault="005E6741" w:rsidP="005E6741">
      <w:pPr>
        <w:ind w:left="1380" w:right="-16" w:hanging="1360"/>
        <w:jc w:val="both"/>
      </w:pPr>
      <w:r w:rsidRPr="00147F0E">
        <w:tab/>
      </w:r>
    </w:p>
    <w:p w:rsidR="005E6741" w:rsidRPr="00147F0E" w:rsidRDefault="005E6741" w:rsidP="005E6741">
      <w:pPr>
        <w:ind w:left="1380" w:right="-16" w:hanging="1360"/>
        <w:jc w:val="both"/>
        <w:rPr>
          <w:i/>
        </w:rPr>
      </w:pPr>
      <w:r w:rsidRPr="00147F0E">
        <w:tab/>
      </w:r>
      <w:r w:rsidRPr="00147F0E">
        <w:rPr>
          <w:i/>
        </w:rPr>
        <w:t xml:space="preserve">He </w:t>
      </w:r>
      <w:proofErr w:type="spellStart"/>
      <w:r w:rsidRPr="00147F0E">
        <w:rPr>
          <w:b/>
          <w:i/>
        </w:rPr>
        <w:t>cannot</w:t>
      </w:r>
      <w:proofErr w:type="spellEnd"/>
      <w:r w:rsidRPr="00147F0E">
        <w:rPr>
          <w:i/>
        </w:rPr>
        <w:t xml:space="preserve"> </w:t>
      </w:r>
      <w:proofErr w:type="spellStart"/>
      <w:r w:rsidRPr="00147F0E">
        <w:rPr>
          <w:b/>
          <w:i/>
        </w:rPr>
        <w:t>read</w:t>
      </w:r>
      <w:proofErr w:type="spellEnd"/>
      <w:r w:rsidRPr="00147F0E">
        <w:rPr>
          <w:i/>
        </w:rPr>
        <w:t>.</w:t>
      </w:r>
    </w:p>
    <w:p w:rsidR="005E6741" w:rsidRDefault="005E6741" w:rsidP="005E6741">
      <w:pPr>
        <w:ind w:left="1380" w:right="-16" w:hanging="1360"/>
        <w:jc w:val="both"/>
      </w:pPr>
      <w:r w:rsidRPr="00147F0E">
        <w:tab/>
      </w:r>
      <w:r>
        <w:t>Il ne sait pas lire.</w:t>
      </w:r>
    </w:p>
    <w:p w:rsidR="005E6741" w:rsidRDefault="005E6741" w:rsidP="005E6741">
      <w:pPr>
        <w:ind w:left="1380" w:right="-16" w:hanging="1360"/>
        <w:jc w:val="both"/>
      </w:pPr>
      <w:r>
        <w:tab/>
      </w:r>
    </w:p>
    <w:p w:rsidR="005E6741" w:rsidRDefault="005E6741" w:rsidP="005E6741">
      <w:pPr>
        <w:ind w:left="1380" w:right="-16" w:hanging="1360"/>
        <w:jc w:val="both"/>
        <w:rPr>
          <w:i/>
          <w:lang w:val="en-GB"/>
        </w:rPr>
      </w:pPr>
      <w:r>
        <w:tab/>
      </w:r>
      <w:r>
        <w:rPr>
          <w:i/>
          <w:lang w:val="en-GB"/>
        </w:rPr>
        <w:t xml:space="preserve">That means that the novel is infinitely flexible and </w:t>
      </w:r>
      <w:r>
        <w:rPr>
          <w:b/>
          <w:i/>
          <w:lang w:val="en-GB"/>
        </w:rPr>
        <w:t xml:space="preserve">can develop </w:t>
      </w:r>
      <w:r>
        <w:rPr>
          <w:i/>
          <w:lang w:val="en-GB"/>
        </w:rPr>
        <w:t>as it likes.</w:t>
      </w:r>
    </w:p>
    <w:p w:rsidR="005E6741" w:rsidRDefault="005E6741" w:rsidP="005E6741">
      <w:pPr>
        <w:ind w:left="1380" w:right="-16" w:hanging="1360"/>
        <w:jc w:val="both"/>
      </w:pPr>
      <w:r>
        <w:rPr>
          <w:lang w:val="en-GB"/>
        </w:rPr>
        <w:tab/>
      </w:r>
      <w:r>
        <w:t>Cela signifie que le roman est extrêmement flexible et qu'il peut se développer comme bon lui semble.</w:t>
      </w:r>
    </w:p>
    <w:p w:rsidR="005E6741" w:rsidRDefault="005E6741" w:rsidP="005E6741">
      <w:pPr>
        <w:ind w:left="1380" w:right="-16" w:hanging="1360"/>
        <w:jc w:val="both"/>
      </w:pPr>
      <w:r>
        <w:tab/>
      </w:r>
    </w:p>
    <w:p w:rsidR="005E6741" w:rsidRPr="00147F0E" w:rsidRDefault="005E6741" w:rsidP="005E6741">
      <w:pPr>
        <w:ind w:left="1380" w:right="-16" w:hanging="1360"/>
        <w:jc w:val="both"/>
        <w:rPr>
          <w:lang w:val="en-US"/>
        </w:rPr>
      </w:pPr>
      <w:r>
        <w:tab/>
      </w:r>
      <w:proofErr w:type="spellStart"/>
      <w:proofErr w:type="gramStart"/>
      <w:r w:rsidRPr="00147F0E">
        <w:rPr>
          <w:b/>
          <w:lang w:val="en-US"/>
        </w:rPr>
        <w:t>Possibilité</w:t>
      </w:r>
      <w:proofErr w:type="spellEnd"/>
      <w:r w:rsidRPr="00147F0E">
        <w:rPr>
          <w:lang w:val="en-US"/>
        </w:rPr>
        <w:t xml:space="preserve"> :</w:t>
      </w:r>
      <w:proofErr w:type="gramEnd"/>
      <w:r w:rsidRPr="00147F0E">
        <w:rPr>
          <w:lang w:val="en-US"/>
        </w:rPr>
        <w:t xml:space="preserve"> </w:t>
      </w:r>
      <w:proofErr w:type="spellStart"/>
      <w:r w:rsidRPr="00147F0E">
        <w:rPr>
          <w:lang w:val="en-US"/>
        </w:rPr>
        <w:t>il</w:t>
      </w:r>
      <w:proofErr w:type="spellEnd"/>
      <w:r w:rsidRPr="00147F0E">
        <w:rPr>
          <w:lang w:val="en-US"/>
        </w:rPr>
        <w:t xml:space="preserve"> </w:t>
      </w:r>
      <w:proofErr w:type="spellStart"/>
      <w:r w:rsidRPr="00147F0E">
        <w:rPr>
          <w:lang w:val="en-US"/>
        </w:rPr>
        <w:t>est</w:t>
      </w:r>
      <w:proofErr w:type="spellEnd"/>
      <w:r w:rsidRPr="00147F0E">
        <w:rPr>
          <w:lang w:val="en-US"/>
        </w:rPr>
        <w:t xml:space="preserve"> possible </w:t>
      </w:r>
      <w:proofErr w:type="spellStart"/>
      <w:r w:rsidRPr="00147F0E">
        <w:rPr>
          <w:lang w:val="en-US"/>
        </w:rPr>
        <w:t>que</w:t>
      </w:r>
      <w:proofErr w:type="spellEnd"/>
    </w:p>
    <w:p w:rsidR="005E6741" w:rsidRPr="00147F0E" w:rsidRDefault="005E6741" w:rsidP="005E6741">
      <w:pPr>
        <w:tabs>
          <w:tab w:val="left" w:pos="5660"/>
        </w:tabs>
        <w:ind w:left="1380" w:right="-16" w:hanging="1360"/>
        <w:jc w:val="both"/>
        <w:rPr>
          <w:lang w:val="en-US"/>
        </w:rPr>
      </w:pPr>
    </w:p>
    <w:p w:rsidR="005E6741" w:rsidRDefault="005E6741" w:rsidP="005E6741">
      <w:pPr>
        <w:tabs>
          <w:tab w:val="left" w:pos="5660"/>
        </w:tabs>
        <w:ind w:left="1380" w:right="-16" w:hanging="1360"/>
        <w:jc w:val="both"/>
        <w:rPr>
          <w:lang w:val="en-GB"/>
        </w:rPr>
      </w:pPr>
      <w:r w:rsidRPr="00147F0E">
        <w:rPr>
          <w:lang w:val="en-US"/>
        </w:rPr>
        <w:tab/>
      </w:r>
      <w:r>
        <w:rPr>
          <w:i/>
          <w:lang w:val="en-GB"/>
        </w:rPr>
        <w:t xml:space="preserve">They too, like foreigners, </w:t>
      </w:r>
      <w:r>
        <w:rPr>
          <w:b/>
          <w:i/>
          <w:lang w:val="en-GB"/>
        </w:rPr>
        <w:t>can be irritated</w:t>
      </w:r>
      <w:r>
        <w:rPr>
          <w:i/>
          <w:lang w:val="en-GB"/>
        </w:rPr>
        <w:t>.</w:t>
      </w:r>
    </w:p>
    <w:p w:rsidR="005E6741" w:rsidRDefault="005E6741" w:rsidP="005E6741">
      <w:pPr>
        <w:tabs>
          <w:tab w:val="left" w:pos="5660"/>
        </w:tabs>
        <w:ind w:left="1380" w:right="-16" w:hanging="1360"/>
        <w:jc w:val="both"/>
      </w:pPr>
      <w:r>
        <w:rPr>
          <w:lang w:val="en-GB"/>
        </w:rPr>
        <w:tab/>
      </w:r>
      <w:r>
        <w:t>Il est possible qu'eux aussi, tout comme les étrangers, soient irrités.</w:t>
      </w:r>
    </w:p>
    <w:p w:rsidR="005E6741"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rPr>
          <w:b/>
        </w:rPr>
      </w:pPr>
    </w:p>
    <w:p w:rsidR="005E6741" w:rsidRDefault="005E6741" w:rsidP="005E6741">
      <w:pPr>
        <w:ind w:left="1380" w:right="-16" w:hanging="1360"/>
        <w:jc w:val="both"/>
      </w:pPr>
      <w:r>
        <w:rPr>
          <w:b/>
          <w:i/>
        </w:rPr>
        <w:t>COULD</w:t>
      </w:r>
      <w:r>
        <w:tab/>
      </w:r>
      <w:r>
        <w:rPr>
          <w:b/>
        </w:rPr>
        <w:t xml:space="preserve">Eventualité </w:t>
      </w:r>
      <w:r>
        <w:t xml:space="preserve">(conditionnel de </w:t>
      </w:r>
      <w:proofErr w:type="spellStart"/>
      <w:proofErr w:type="gramStart"/>
      <w:r>
        <w:rPr>
          <w:i/>
        </w:rPr>
        <w:t>can</w:t>
      </w:r>
      <w:proofErr w:type="spellEnd"/>
      <w:r>
        <w:rPr>
          <w:i/>
        </w:rPr>
        <w:t xml:space="preserve"> </w:t>
      </w:r>
      <w:r>
        <w:t>)</w:t>
      </w:r>
      <w:proofErr w:type="gramEnd"/>
      <w:r>
        <w:t xml:space="preserve"> : pourrait, serait en mesure de</w:t>
      </w:r>
    </w:p>
    <w:p w:rsidR="005E6741" w:rsidRDefault="005E6741" w:rsidP="005E6741">
      <w:pPr>
        <w:tabs>
          <w:tab w:val="left" w:pos="5660"/>
        </w:tabs>
        <w:ind w:left="1380" w:right="-16" w:hanging="1360"/>
        <w:jc w:val="both"/>
      </w:pPr>
      <w:r>
        <w:tab/>
      </w:r>
      <w:r>
        <w:tab/>
      </w:r>
    </w:p>
    <w:p w:rsidR="005E6741" w:rsidRDefault="005E6741" w:rsidP="005E6741">
      <w:pPr>
        <w:tabs>
          <w:tab w:val="left" w:pos="5660"/>
        </w:tabs>
        <w:ind w:left="1380" w:right="-16" w:hanging="1360"/>
        <w:jc w:val="both"/>
        <w:rPr>
          <w:lang w:val="en-GB"/>
        </w:rPr>
      </w:pPr>
      <w:r>
        <w:tab/>
      </w:r>
      <w:r>
        <w:rPr>
          <w:i/>
          <w:lang w:val="en-GB"/>
        </w:rPr>
        <w:t xml:space="preserve">I am not so naive as to think that the figure of 10 per cent of readers can be changed to 100 per cent. But it certainly </w:t>
      </w:r>
      <w:r>
        <w:rPr>
          <w:b/>
          <w:i/>
          <w:lang w:val="en-GB"/>
        </w:rPr>
        <w:t xml:space="preserve">could be changed </w:t>
      </w:r>
      <w:r>
        <w:rPr>
          <w:i/>
          <w:lang w:val="en-GB"/>
        </w:rPr>
        <w:t>to 25 or 30 per cent.</w:t>
      </w:r>
    </w:p>
    <w:p w:rsidR="005E6741" w:rsidRDefault="005E6741" w:rsidP="005E6741">
      <w:pPr>
        <w:tabs>
          <w:tab w:val="left" w:pos="5660"/>
        </w:tabs>
        <w:ind w:left="1380" w:right="-16" w:hanging="1360"/>
        <w:jc w:val="both"/>
      </w:pPr>
      <w:r>
        <w:rPr>
          <w:lang w:val="en-GB"/>
        </w:rPr>
        <w:tab/>
      </w:r>
      <w:r>
        <w:t>… mais il pourrait certainement être porté à 25 ou 30 %.</w:t>
      </w:r>
    </w:p>
    <w:p w:rsidR="005E6741" w:rsidRDefault="005E6741" w:rsidP="005E6741">
      <w:pPr>
        <w:tabs>
          <w:tab w:val="left" w:pos="5660"/>
        </w:tabs>
        <w:ind w:left="1380" w:right="-16" w:hanging="1360"/>
        <w:jc w:val="both"/>
      </w:pPr>
    </w:p>
    <w:p w:rsidR="005E6741" w:rsidRPr="00147F0E" w:rsidRDefault="005E6741" w:rsidP="005E6741">
      <w:pPr>
        <w:ind w:left="1380" w:right="-16" w:hanging="1360"/>
        <w:jc w:val="both"/>
        <w:rPr>
          <w:lang w:val="en-US"/>
        </w:rPr>
      </w:pPr>
      <w:r>
        <w:tab/>
      </w:r>
      <w:r w:rsidRPr="00147F0E">
        <w:rPr>
          <w:b/>
          <w:lang w:val="en-US"/>
        </w:rPr>
        <w:t xml:space="preserve">Passé de </w:t>
      </w:r>
      <w:proofErr w:type="gramStart"/>
      <w:r w:rsidRPr="00147F0E">
        <w:rPr>
          <w:b/>
          <w:i/>
          <w:lang w:val="en-US"/>
        </w:rPr>
        <w:t>can</w:t>
      </w:r>
      <w:r w:rsidRPr="00147F0E">
        <w:rPr>
          <w:lang w:val="en-US"/>
        </w:rPr>
        <w:t xml:space="preserve">  :</w:t>
      </w:r>
      <w:proofErr w:type="gramEnd"/>
      <w:r w:rsidRPr="00147F0E">
        <w:rPr>
          <w:lang w:val="en-US"/>
        </w:rPr>
        <w:t xml:space="preserve"> </w:t>
      </w:r>
      <w:proofErr w:type="spellStart"/>
      <w:r w:rsidRPr="00147F0E">
        <w:rPr>
          <w:lang w:val="en-US"/>
        </w:rPr>
        <w:t>pouvait</w:t>
      </w:r>
      <w:proofErr w:type="spellEnd"/>
      <w:r w:rsidRPr="00147F0E">
        <w:rPr>
          <w:lang w:val="en-US"/>
        </w:rPr>
        <w:t xml:space="preserve">, </w:t>
      </w:r>
      <w:proofErr w:type="spellStart"/>
      <w:r w:rsidRPr="00147F0E">
        <w:rPr>
          <w:lang w:val="en-US"/>
        </w:rPr>
        <w:t>savait</w:t>
      </w:r>
      <w:proofErr w:type="spellEnd"/>
    </w:p>
    <w:p w:rsidR="005E6741" w:rsidRPr="00147F0E" w:rsidRDefault="005E6741" w:rsidP="005E6741">
      <w:pPr>
        <w:tabs>
          <w:tab w:val="left" w:pos="5660"/>
        </w:tabs>
        <w:ind w:left="1380" w:right="-16" w:hanging="1360"/>
        <w:jc w:val="both"/>
        <w:rPr>
          <w:lang w:val="en-US"/>
        </w:rPr>
      </w:pPr>
    </w:p>
    <w:p w:rsidR="005E6741" w:rsidRDefault="005E6741" w:rsidP="005E6741">
      <w:pPr>
        <w:tabs>
          <w:tab w:val="left" w:pos="5660"/>
        </w:tabs>
        <w:ind w:left="1380" w:right="-16" w:hanging="1360"/>
        <w:jc w:val="both"/>
        <w:rPr>
          <w:i/>
          <w:lang w:val="en-GB"/>
        </w:rPr>
      </w:pPr>
      <w:r w:rsidRPr="00147F0E">
        <w:rPr>
          <w:lang w:val="en-US"/>
        </w:rPr>
        <w:tab/>
      </w:r>
      <w:r>
        <w:rPr>
          <w:i/>
          <w:lang w:val="en-GB"/>
        </w:rPr>
        <w:t xml:space="preserve">You </w:t>
      </w:r>
      <w:r>
        <w:rPr>
          <w:b/>
          <w:i/>
          <w:lang w:val="en-GB"/>
        </w:rPr>
        <w:t>could</w:t>
      </w:r>
      <w:r>
        <w:rPr>
          <w:i/>
          <w:lang w:val="en-GB"/>
        </w:rPr>
        <w:t xml:space="preserve">, in those days, </w:t>
      </w:r>
      <w:r>
        <w:rPr>
          <w:b/>
          <w:i/>
          <w:lang w:val="en-GB"/>
        </w:rPr>
        <w:t xml:space="preserve">put on </w:t>
      </w:r>
      <w:r>
        <w:rPr>
          <w:i/>
          <w:lang w:val="en-GB"/>
        </w:rPr>
        <w:t>quite grand airs without necessarily earning very much money.</w:t>
      </w:r>
    </w:p>
    <w:p w:rsidR="005E6741" w:rsidRDefault="005E6741" w:rsidP="005E6741">
      <w:pPr>
        <w:tabs>
          <w:tab w:val="left" w:pos="5660"/>
        </w:tabs>
        <w:ind w:left="1380" w:right="-16" w:hanging="1360"/>
        <w:jc w:val="both"/>
      </w:pPr>
      <w:r>
        <w:rPr>
          <w:lang w:val="en-GB"/>
        </w:rPr>
        <w:tab/>
      </w:r>
      <w:r>
        <w:t>On pouvait à cette époque-là afficher de grands airs ...</w:t>
      </w:r>
    </w:p>
    <w:p w:rsidR="005E6741"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rPr>
          <w:b/>
        </w:rPr>
      </w:pPr>
    </w:p>
    <w:p w:rsidR="005E6741" w:rsidRDefault="005E6741" w:rsidP="005E6741">
      <w:pPr>
        <w:ind w:left="1380" w:right="-16" w:hanging="1360"/>
        <w:jc w:val="both"/>
      </w:pPr>
      <w:r>
        <w:rPr>
          <w:b/>
          <w:i/>
        </w:rPr>
        <w:t>MAY</w:t>
      </w:r>
      <w:r>
        <w:rPr>
          <w:b/>
        </w:rPr>
        <w:tab/>
        <w:t>Probabilité</w:t>
      </w:r>
      <w:r>
        <w:t xml:space="preserve"> : il y a des chances que, il se peut que</w:t>
      </w:r>
    </w:p>
    <w:p w:rsidR="005E6741"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rPr>
          <w:lang w:val="en-GB"/>
        </w:rPr>
      </w:pPr>
      <w:r>
        <w:tab/>
      </w:r>
      <w:r>
        <w:rPr>
          <w:i/>
          <w:lang w:val="en-GB"/>
        </w:rPr>
        <w:t>One</w:t>
      </w:r>
      <w:r>
        <w:rPr>
          <w:b/>
          <w:i/>
          <w:lang w:val="en-GB"/>
        </w:rPr>
        <w:t xml:space="preserve"> may be bored</w:t>
      </w:r>
      <w:r>
        <w:rPr>
          <w:i/>
          <w:lang w:val="en-GB"/>
        </w:rPr>
        <w:t xml:space="preserve"> by a book at 16 and find nothing in it, but find everything in it at 25, or at 55.</w:t>
      </w:r>
    </w:p>
    <w:p w:rsidR="005E6741" w:rsidRDefault="005E6741" w:rsidP="005E6741">
      <w:pPr>
        <w:tabs>
          <w:tab w:val="left" w:pos="5660"/>
        </w:tabs>
        <w:ind w:left="1380" w:right="-16" w:hanging="1360"/>
        <w:jc w:val="both"/>
      </w:pPr>
      <w:r>
        <w:rPr>
          <w:lang w:val="en-GB"/>
        </w:rPr>
        <w:tab/>
      </w:r>
      <w:r>
        <w:t>Il se peut qu'on trouve un livre ennuyeux à 16 ans …</w:t>
      </w:r>
    </w:p>
    <w:p w:rsidR="005E6741" w:rsidRDefault="005E6741" w:rsidP="005E6741">
      <w:pPr>
        <w:tabs>
          <w:tab w:val="left" w:pos="5660"/>
        </w:tabs>
        <w:ind w:left="1380" w:right="-16" w:hanging="1360"/>
        <w:jc w:val="both"/>
      </w:pPr>
    </w:p>
    <w:p w:rsidR="005E6741" w:rsidRDefault="005E6741" w:rsidP="005E6741">
      <w:pPr>
        <w:ind w:left="1380" w:right="-16" w:hanging="1360"/>
        <w:jc w:val="both"/>
      </w:pPr>
      <w:r>
        <w:tab/>
      </w:r>
      <w:r>
        <w:rPr>
          <w:b/>
        </w:rPr>
        <w:t>Permission</w:t>
      </w:r>
      <w:r>
        <w:t xml:space="preserve"> : être autorisé à (pouvoir), avoir la permission de</w:t>
      </w:r>
    </w:p>
    <w:p w:rsidR="005E6741" w:rsidRDefault="005E6741" w:rsidP="005E6741">
      <w:pPr>
        <w:tabs>
          <w:tab w:val="left" w:pos="5660"/>
        </w:tabs>
        <w:ind w:left="1380" w:right="-16" w:hanging="1360"/>
        <w:jc w:val="both"/>
        <w:rPr>
          <w:lang w:val="en-GB"/>
        </w:rPr>
      </w:pPr>
      <w:r>
        <w:tab/>
      </w:r>
      <w:r>
        <w:rPr>
          <w:lang w:val="en-GB"/>
        </w:rPr>
        <w:t>(</w:t>
      </w:r>
      <w:proofErr w:type="spellStart"/>
      <w:proofErr w:type="gramStart"/>
      <w:r>
        <w:rPr>
          <w:lang w:val="en-GB"/>
        </w:rPr>
        <w:t>équivalent</w:t>
      </w:r>
      <w:proofErr w:type="spellEnd"/>
      <w:r>
        <w:rPr>
          <w:lang w:val="en-GB"/>
        </w:rPr>
        <w:t xml:space="preserve"> :</w:t>
      </w:r>
      <w:proofErr w:type="gramEnd"/>
      <w:r>
        <w:rPr>
          <w:lang w:val="en-GB"/>
        </w:rPr>
        <w:t xml:space="preserve"> </w:t>
      </w:r>
      <w:r>
        <w:rPr>
          <w:i/>
          <w:lang w:val="en-GB"/>
        </w:rPr>
        <w:t xml:space="preserve">be allowed to </w:t>
      </w:r>
      <w:r>
        <w:rPr>
          <w:lang w:val="en-GB"/>
        </w:rPr>
        <w:t>)</w:t>
      </w:r>
    </w:p>
    <w:p w:rsidR="005E6741" w:rsidRDefault="005E6741" w:rsidP="005E6741">
      <w:pPr>
        <w:tabs>
          <w:tab w:val="left" w:pos="5660"/>
        </w:tabs>
        <w:ind w:left="1380" w:right="-16" w:hanging="1360"/>
        <w:jc w:val="both"/>
        <w:rPr>
          <w:lang w:val="en-GB"/>
        </w:rPr>
      </w:pPr>
    </w:p>
    <w:p w:rsidR="005E6741" w:rsidRDefault="005E6741" w:rsidP="005E6741">
      <w:pPr>
        <w:tabs>
          <w:tab w:val="left" w:pos="5660"/>
        </w:tabs>
        <w:ind w:left="1380" w:right="-16" w:hanging="1360"/>
        <w:jc w:val="both"/>
        <w:rPr>
          <w:lang w:val="en-GB"/>
        </w:rPr>
      </w:pPr>
      <w:r>
        <w:rPr>
          <w:lang w:val="en-GB"/>
        </w:rPr>
        <w:tab/>
      </w:r>
      <w:r>
        <w:rPr>
          <w:i/>
          <w:lang w:val="en-GB"/>
        </w:rPr>
        <w:t xml:space="preserve">You </w:t>
      </w:r>
      <w:r>
        <w:rPr>
          <w:b/>
          <w:i/>
          <w:lang w:val="en-GB"/>
        </w:rPr>
        <w:t>may smoke</w:t>
      </w:r>
      <w:r>
        <w:rPr>
          <w:i/>
          <w:lang w:val="en-GB"/>
        </w:rPr>
        <w:t xml:space="preserve"> if you wish</w:t>
      </w:r>
      <w:r>
        <w:rPr>
          <w:lang w:val="en-GB"/>
        </w:rPr>
        <w:t>.</w:t>
      </w:r>
    </w:p>
    <w:p w:rsidR="005E6741" w:rsidRPr="00147F0E" w:rsidRDefault="005E6741" w:rsidP="005E6741">
      <w:pPr>
        <w:tabs>
          <w:tab w:val="left" w:pos="5660"/>
        </w:tabs>
        <w:ind w:left="1380" w:right="-16" w:hanging="1360"/>
        <w:jc w:val="both"/>
      </w:pPr>
      <w:r>
        <w:rPr>
          <w:lang w:val="en-GB"/>
        </w:rPr>
        <w:tab/>
      </w:r>
      <w:r w:rsidRPr="00147F0E">
        <w:t>Vous pouvez fumer si vous le souhaitez.</w:t>
      </w:r>
    </w:p>
    <w:p w:rsidR="005E6741" w:rsidRPr="00147F0E"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rPr>
          <w:lang w:val="en-GB"/>
        </w:rPr>
      </w:pPr>
      <w:r w:rsidRPr="00147F0E">
        <w:tab/>
      </w:r>
      <w:r>
        <w:rPr>
          <w:i/>
          <w:lang w:val="en-GB"/>
        </w:rPr>
        <w:t xml:space="preserve">I personally don't see how you can have a democratic election in which great chunks </w:t>
      </w:r>
      <w:proofErr w:type="gramStart"/>
      <w:r>
        <w:rPr>
          <w:i/>
          <w:lang w:val="en-GB"/>
        </w:rPr>
        <w:t>of  the</w:t>
      </w:r>
      <w:proofErr w:type="gramEnd"/>
      <w:r>
        <w:rPr>
          <w:i/>
          <w:lang w:val="en-GB"/>
        </w:rPr>
        <w:t xml:space="preserve"> electorate </w:t>
      </w:r>
      <w:r>
        <w:rPr>
          <w:b/>
          <w:i/>
          <w:lang w:val="en-GB"/>
        </w:rPr>
        <w:t>are not allowed to vote</w:t>
      </w:r>
      <w:r>
        <w:rPr>
          <w:i/>
          <w:lang w:val="en-GB"/>
        </w:rPr>
        <w:t>.</w:t>
      </w:r>
    </w:p>
    <w:p w:rsidR="005E6741" w:rsidRDefault="005E6741" w:rsidP="005E6741">
      <w:pPr>
        <w:tabs>
          <w:tab w:val="left" w:pos="5660"/>
        </w:tabs>
        <w:ind w:left="1380" w:right="-96" w:hanging="1360"/>
        <w:jc w:val="both"/>
      </w:pPr>
      <w:r>
        <w:rPr>
          <w:lang w:val="en-GB"/>
        </w:rPr>
        <w:tab/>
      </w:r>
      <w:r>
        <w:t>… de grands pans de l'électorat ne sont pas autorisés à voter.</w:t>
      </w:r>
    </w:p>
    <w:p w:rsidR="005E6741" w:rsidRDefault="005E6741" w:rsidP="005E6741">
      <w:pPr>
        <w:ind w:left="1380" w:right="-16" w:hanging="1360"/>
        <w:jc w:val="both"/>
      </w:pPr>
      <w:r>
        <w:rPr>
          <w:b/>
          <w:i/>
        </w:rPr>
        <w:br w:type="page"/>
      </w:r>
      <w:r>
        <w:rPr>
          <w:b/>
          <w:i/>
        </w:rPr>
        <w:lastRenderedPageBreak/>
        <w:t>MIGHT</w:t>
      </w:r>
      <w:r>
        <w:tab/>
      </w:r>
      <w:r>
        <w:rPr>
          <w:b/>
        </w:rPr>
        <w:t>Probabilité</w:t>
      </w:r>
      <w:r>
        <w:t xml:space="preserve"> : il se pourrait que, pourrait (avec un plus grand doute que </w:t>
      </w:r>
      <w:proofErr w:type="spellStart"/>
      <w:proofErr w:type="gramStart"/>
      <w:r>
        <w:rPr>
          <w:i/>
        </w:rPr>
        <w:t>may</w:t>
      </w:r>
      <w:proofErr w:type="spellEnd"/>
      <w:r>
        <w:rPr>
          <w:i/>
        </w:rPr>
        <w:t xml:space="preserve"> </w:t>
      </w:r>
      <w:r>
        <w:t>)</w:t>
      </w:r>
      <w:proofErr w:type="gramEnd"/>
    </w:p>
    <w:p w:rsidR="005E6741" w:rsidRDefault="005E6741" w:rsidP="005E6741">
      <w:pPr>
        <w:tabs>
          <w:tab w:val="left" w:pos="5660"/>
        </w:tabs>
        <w:ind w:left="1380" w:right="-16" w:hanging="1360"/>
        <w:jc w:val="both"/>
      </w:pPr>
    </w:p>
    <w:p w:rsidR="005E6741" w:rsidRPr="00147F0E" w:rsidRDefault="005E6741" w:rsidP="005E6741">
      <w:pPr>
        <w:tabs>
          <w:tab w:val="left" w:pos="5660"/>
        </w:tabs>
        <w:ind w:left="1380" w:right="-16" w:hanging="1360"/>
        <w:jc w:val="both"/>
        <w:rPr>
          <w:i/>
          <w:lang w:val="en-US"/>
        </w:rPr>
      </w:pPr>
      <w:r>
        <w:rPr>
          <w:i/>
        </w:rPr>
        <w:tab/>
      </w:r>
      <w:r w:rsidRPr="00147F0E">
        <w:rPr>
          <w:i/>
          <w:lang w:val="en-US"/>
        </w:rPr>
        <w:t>It might rain this afternoon.</w:t>
      </w:r>
    </w:p>
    <w:p w:rsidR="005E6741" w:rsidRDefault="005E6741" w:rsidP="005E6741">
      <w:pPr>
        <w:tabs>
          <w:tab w:val="left" w:pos="5660"/>
        </w:tabs>
        <w:ind w:left="1380" w:right="-16" w:hanging="1360"/>
        <w:jc w:val="both"/>
      </w:pPr>
      <w:r w:rsidRPr="00147F0E">
        <w:rPr>
          <w:lang w:val="en-US"/>
        </w:rPr>
        <w:tab/>
      </w:r>
      <w:r>
        <w:t>Il se pourrait qu'il pleuve cet après-midi.</w:t>
      </w:r>
    </w:p>
    <w:p w:rsidR="00A65661" w:rsidRDefault="00A65661" w:rsidP="005E6741">
      <w:pPr>
        <w:tabs>
          <w:tab w:val="left" w:pos="5660"/>
        </w:tabs>
        <w:ind w:left="1380" w:right="-16" w:hanging="1360"/>
        <w:jc w:val="both"/>
      </w:pPr>
    </w:p>
    <w:p w:rsidR="00A65661" w:rsidRDefault="00A65661" w:rsidP="005E6741">
      <w:pPr>
        <w:tabs>
          <w:tab w:val="left" w:pos="5660"/>
        </w:tabs>
        <w:ind w:left="1380" w:right="-16" w:hanging="1360"/>
        <w:jc w:val="both"/>
      </w:pPr>
    </w:p>
    <w:p w:rsidR="00A65661" w:rsidRDefault="00A65661" w:rsidP="00A65661">
      <w:pPr>
        <w:tabs>
          <w:tab w:val="left" w:pos="5660"/>
        </w:tabs>
        <w:ind w:left="1380" w:right="-16" w:hanging="1360"/>
        <w:jc w:val="both"/>
      </w:pPr>
      <w:r>
        <w:rPr>
          <w:b/>
          <w:i/>
          <w:caps/>
        </w:rPr>
        <w:t>be likely to</w:t>
      </w:r>
      <w:r>
        <w:rPr>
          <w:b/>
        </w:rPr>
        <w:t xml:space="preserve">  </w:t>
      </w:r>
      <w:r>
        <w:t xml:space="preserve">+ verbe sert également à exprimer la  </w:t>
      </w:r>
      <w:r w:rsidRPr="00A65661">
        <w:rPr>
          <w:b/>
        </w:rPr>
        <w:t>probabilité</w:t>
      </w:r>
      <w:r>
        <w:t xml:space="preserve"> : a des chances de, risque de, va probablement, pourrait bien, il est probable que.</w:t>
      </w:r>
      <w:bookmarkStart w:id="0" w:name="_GoBack"/>
      <w:bookmarkEnd w:id="0"/>
    </w:p>
    <w:p w:rsidR="00A65661" w:rsidRDefault="00A65661" w:rsidP="00A65661">
      <w:pPr>
        <w:tabs>
          <w:tab w:val="left" w:pos="5660"/>
        </w:tabs>
        <w:ind w:left="1380" w:right="-16" w:hanging="1360"/>
        <w:jc w:val="both"/>
      </w:pPr>
    </w:p>
    <w:p w:rsidR="00A65661" w:rsidRDefault="00A65661" w:rsidP="00A65661">
      <w:pPr>
        <w:tabs>
          <w:tab w:val="left" w:pos="5660"/>
        </w:tabs>
        <w:ind w:left="1380" w:right="-16" w:hanging="1360"/>
        <w:jc w:val="both"/>
        <w:rPr>
          <w:i/>
          <w:lang w:val="en-GB"/>
        </w:rPr>
      </w:pPr>
      <w:r>
        <w:rPr>
          <w:i/>
        </w:rPr>
        <w:tab/>
      </w:r>
      <w:r>
        <w:rPr>
          <w:i/>
          <w:lang w:val="en-GB"/>
        </w:rPr>
        <w:t xml:space="preserve">Grandmothers, as well as mothers, </w:t>
      </w:r>
      <w:r>
        <w:rPr>
          <w:b/>
          <w:i/>
          <w:lang w:val="en-GB"/>
        </w:rPr>
        <w:t xml:space="preserve">are </w:t>
      </w:r>
      <w:r>
        <w:rPr>
          <w:i/>
          <w:lang w:val="en-GB"/>
        </w:rPr>
        <w:t xml:space="preserve">now </w:t>
      </w:r>
      <w:r>
        <w:rPr>
          <w:b/>
          <w:i/>
          <w:lang w:val="en-GB"/>
        </w:rPr>
        <w:t>likely to be</w:t>
      </w:r>
      <w:r>
        <w:rPr>
          <w:i/>
          <w:lang w:val="en-GB"/>
        </w:rPr>
        <w:t xml:space="preserve"> busily out at work.</w:t>
      </w:r>
    </w:p>
    <w:p w:rsidR="00A65661" w:rsidRDefault="00A65661" w:rsidP="00A65661">
      <w:pPr>
        <w:tabs>
          <w:tab w:val="left" w:pos="5660"/>
        </w:tabs>
        <w:ind w:left="1380" w:right="-16" w:hanging="1360"/>
        <w:jc w:val="both"/>
      </w:pPr>
      <w:r>
        <w:rPr>
          <w:lang w:val="en-GB"/>
        </w:rPr>
        <w:tab/>
      </w:r>
      <w:r>
        <w:t>Actuellement, il est probable que les grands-mères, ainsi que les mères, soient prises par un travail à l'extérieur.</w:t>
      </w:r>
    </w:p>
    <w:p w:rsidR="00A65661" w:rsidRDefault="00A65661" w:rsidP="00A65661">
      <w:pPr>
        <w:tabs>
          <w:tab w:val="left" w:pos="5660"/>
        </w:tabs>
        <w:ind w:left="1380" w:right="-16" w:hanging="1360"/>
        <w:jc w:val="both"/>
      </w:pPr>
    </w:p>
    <w:p w:rsidR="00A65661" w:rsidRDefault="00A65661" w:rsidP="00A65661">
      <w:pPr>
        <w:tabs>
          <w:tab w:val="left" w:pos="5660"/>
        </w:tabs>
        <w:ind w:left="1380" w:right="-16" w:hanging="1360"/>
        <w:jc w:val="both"/>
      </w:pPr>
      <w:r>
        <w:rPr>
          <w:b/>
          <w:i/>
          <w:caps/>
        </w:rPr>
        <w:t>be unlikely to</w:t>
      </w:r>
      <w:r>
        <w:rPr>
          <w:b/>
          <w:i/>
        </w:rPr>
        <w:t xml:space="preserve"> </w:t>
      </w:r>
      <w:r>
        <w:t>+ verbe</w:t>
      </w:r>
      <w:r>
        <w:rPr>
          <w:b/>
          <w:i/>
        </w:rPr>
        <w:t xml:space="preserve"> </w:t>
      </w:r>
      <w:r>
        <w:t>exprime une très faible probabilité : a peu de chances de, il est peu probable que, ne risque guère de.</w:t>
      </w:r>
    </w:p>
    <w:p w:rsidR="00A65661" w:rsidRDefault="00A65661" w:rsidP="00A65661">
      <w:pPr>
        <w:tabs>
          <w:tab w:val="left" w:pos="5660"/>
        </w:tabs>
        <w:ind w:left="1380" w:right="-16" w:hanging="1360"/>
        <w:jc w:val="both"/>
        <w:rPr>
          <w:b/>
          <w:i/>
        </w:rPr>
      </w:pPr>
    </w:p>
    <w:p w:rsidR="00A65661" w:rsidRPr="00147F0E" w:rsidRDefault="00A65661" w:rsidP="00A65661">
      <w:pPr>
        <w:tabs>
          <w:tab w:val="left" w:pos="5660"/>
        </w:tabs>
        <w:ind w:left="1380" w:right="-16" w:hanging="1360"/>
        <w:jc w:val="both"/>
        <w:rPr>
          <w:b/>
          <w:i/>
          <w:lang w:val="en-US"/>
        </w:rPr>
      </w:pPr>
      <w:r>
        <w:rPr>
          <w:b/>
          <w:i/>
        </w:rPr>
        <w:tab/>
      </w:r>
      <w:r w:rsidRPr="00147F0E">
        <w:rPr>
          <w:i/>
          <w:lang w:val="en-US"/>
        </w:rPr>
        <w:t xml:space="preserve">He's </w:t>
      </w:r>
      <w:r w:rsidRPr="00147F0E">
        <w:rPr>
          <w:b/>
          <w:i/>
          <w:lang w:val="en-US"/>
        </w:rPr>
        <w:t xml:space="preserve">unlikely to </w:t>
      </w:r>
      <w:r w:rsidRPr="00147F0E">
        <w:rPr>
          <w:i/>
          <w:lang w:val="en-US"/>
        </w:rPr>
        <w:t>enjoy this film</w:t>
      </w:r>
      <w:r w:rsidRPr="00147F0E">
        <w:rPr>
          <w:b/>
          <w:i/>
          <w:lang w:val="en-US"/>
        </w:rPr>
        <w:t xml:space="preserve">. </w:t>
      </w:r>
    </w:p>
    <w:p w:rsidR="00A65661" w:rsidRDefault="00A65661" w:rsidP="00A65661">
      <w:pPr>
        <w:tabs>
          <w:tab w:val="left" w:pos="5660"/>
        </w:tabs>
        <w:ind w:left="1380" w:right="-16" w:hanging="1360"/>
        <w:jc w:val="both"/>
        <w:rPr>
          <w:b/>
        </w:rPr>
      </w:pPr>
      <w:r w:rsidRPr="00147F0E">
        <w:rPr>
          <w:lang w:val="en-US"/>
        </w:rPr>
        <w:tab/>
      </w:r>
      <w:r>
        <w:t xml:space="preserve">Il y a peu de chances qu'il apprécie ce film. </w:t>
      </w:r>
    </w:p>
    <w:p w:rsidR="00A65661" w:rsidRDefault="00A65661" w:rsidP="005E6741">
      <w:pPr>
        <w:tabs>
          <w:tab w:val="left" w:pos="5660"/>
        </w:tabs>
        <w:ind w:left="1380" w:right="-16" w:hanging="1360"/>
        <w:jc w:val="both"/>
      </w:pPr>
    </w:p>
    <w:p w:rsidR="005E6741" w:rsidRDefault="005E6741" w:rsidP="005E6741">
      <w:pPr>
        <w:tabs>
          <w:tab w:val="left" w:pos="5660"/>
        </w:tabs>
        <w:ind w:left="1380" w:right="-16" w:hanging="1360"/>
        <w:jc w:val="both"/>
      </w:pPr>
      <w:r>
        <w:tab/>
      </w:r>
    </w:p>
    <w:p w:rsidR="005E6741" w:rsidRPr="00147F0E" w:rsidRDefault="005E6741" w:rsidP="005E6741">
      <w:pPr>
        <w:ind w:left="1380" w:right="-16" w:hanging="1360"/>
        <w:jc w:val="both"/>
      </w:pPr>
      <w:r>
        <w:rPr>
          <w:b/>
          <w:i/>
        </w:rPr>
        <w:t>MUST</w:t>
      </w:r>
      <w:r>
        <w:rPr>
          <w:i/>
        </w:rPr>
        <w:t xml:space="preserve"> </w:t>
      </w:r>
      <w:r>
        <w:tab/>
      </w:r>
      <w:r>
        <w:rPr>
          <w:b/>
        </w:rPr>
        <w:t>Obligation</w:t>
      </w:r>
      <w:r>
        <w:t xml:space="preserve">, </w:t>
      </w:r>
      <w:r>
        <w:rPr>
          <w:b/>
        </w:rPr>
        <w:t>nécessité</w:t>
      </w:r>
      <w:r>
        <w:t xml:space="preserve"> : il faut que, devoir  </w:t>
      </w:r>
      <w:r w:rsidRPr="00147F0E">
        <w:t>(</w:t>
      </w:r>
      <w:r w:rsidRPr="005E6741">
        <w:rPr>
          <w:b/>
          <w:color w:val="0070C0"/>
        </w:rPr>
        <w:t xml:space="preserve">équivalent : </w:t>
      </w:r>
      <w:r w:rsidRPr="005E6741">
        <w:rPr>
          <w:b/>
          <w:i/>
          <w:color w:val="0070C0"/>
        </w:rPr>
        <w:t>have to,</w:t>
      </w:r>
      <w:r w:rsidRPr="005E6741">
        <w:rPr>
          <w:b/>
          <w:color w:val="0070C0"/>
        </w:rPr>
        <w:t xml:space="preserve"> </w:t>
      </w:r>
      <w:r w:rsidRPr="005E6741">
        <w:rPr>
          <w:b/>
          <w:i/>
          <w:color w:val="0070C0"/>
        </w:rPr>
        <w:t xml:space="preserve">have </w:t>
      </w:r>
      <w:proofErr w:type="spellStart"/>
      <w:r w:rsidRPr="005E6741">
        <w:rPr>
          <w:b/>
          <w:i/>
          <w:color w:val="0070C0"/>
        </w:rPr>
        <w:t>got</w:t>
      </w:r>
      <w:proofErr w:type="spellEnd"/>
      <w:r w:rsidRPr="005E6741">
        <w:rPr>
          <w:b/>
          <w:i/>
          <w:color w:val="0070C0"/>
        </w:rPr>
        <w:t xml:space="preserve"> </w:t>
      </w:r>
      <w:proofErr w:type="gramStart"/>
      <w:r w:rsidRPr="005E6741">
        <w:rPr>
          <w:b/>
          <w:i/>
          <w:color w:val="0070C0"/>
        </w:rPr>
        <w:t>to</w:t>
      </w:r>
      <w:r w:rsidRPr="005E6741">
        <w:rPr>
          <w:i/>
          <w:color w:val="0070C0"/>
        </w:rPr>
        <w:t xml:space="preserve"> </w:t>
      </w:r>
      <w:r w:rsidRPr="00147F0E">
        <w:t>)</w:t>
      </w:r>
      <w:proofErr w:type="gramEnd"/>
      <w:r w:rsidRPr="00147F0E">
        <w:tab/>
      </w:r>
    </w:p>
    <w:p w:rsidR="005E6741" w:rsidRPr="00147F0E"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rPr>
          <w:lang w:val="en-GB"/>
        </w:rPr>
      </w:pPr>
      <w:r w:rsidRPr="00147F0E">
        <w:tab/>
      </w:r>
      <w:r>
        <w:rPr>
          <w:i/>
          <w:lang w:val="en-GB"/>
        </w:rPr>
        <w:t xml:space="preserve">Growing up </w:t>
      </w:r>
      <w:r>
        <w:rPr>
          <w:b/>
          <w:i/>
          <w:lang w:val="en-GB"/>
        </w:rPr>
        <w:t>must involve</w:t>
      </w:r>
      <w:r>
        <w:rPr>
          <w:i/>
          <w:lang w:val="en-GB"/>
        </w:rPr>
        <w:t xml:space="preserve"> the abandonment of such childish exhibitionism.</w:t>
      </w:r>
    </w:p>
    <w:p w:rsidR="005E6741" w:rsidRDefault="005E6741" w:rsidP="005E6741">
      <w:pPr>
        <w:tabs>
          <w:tab w:val="left" w:pos="5660"/>
        </w:tabs>
        <w:ind w:left="1380" w:right="-16" w:hanging="1360"/>
        <w:jc w:val="both"/>
      </w:pPr>
      <w:r>
        <w:rPr>
          <w:lang w:val="en-GB"/>
        </w:rPr>
        <w:tab/>
      </w:r>
      <w:r>
        <w:t>Devenir adulte doit entraîner l'abandon de ce genre d'</w:t>
      </w:r>
      <w:proofErr w:type="spellStart"/>
      <w:r>
        <w:t>exhibitionisme</w:t>
      </w:r>
      <w:proofErr w:type="spellEnd"/>
      <w:r>
        <w:t xml:space="preserve"> enfantin.</w:t>
      </w:r>
    </w:p>
    <w:p w:rsidR="005E6741"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rPr>
          <w:b/>
          <w:i/>
          <w:lang w:val="en-GB"/>
        </w:rPr>
      </w:pPr>
      <w:r w:rsidRPr="00147F0E">
        <w:rPr>
          <w:i/>
        </w:rPr>
        <w:tab/>
      </w:r>
      <w:r>
        <w:rPr>
          <w:i/>
          <w:lang w:val="en-GB"/>
        </w:rPr>
        <w:t xml:space="preserve">He wondered why he </w:t>
      </w:r>
      <w:r>
        <w:rPr>
          <w:b/>
          <w:i/>
          <w:lang w:val="en-GB"/>
        </w:rPr>
        <w:t>had to wait.</w:t>
      </w:r>
    </w:p>
    <w:p w:rsidR="005E6741" w:rsidRDefault="005E6741" w:rsidP="005E6741">
      <w:pPr>
        <w:tabs>
          <w:tab w:val="left" w:pos="5660"/>
        </w:tabs>
        <w:ind w:left="1380" w:right="-16" w:hanging="1360"/>
        <w:jc w:val="both"/>
      </w:pPr>
      <w:r>
        <w:rPr>
          <w:lang w:val="en-GB"/>
        </w:rPr>
        <w:tab/>
      </w:r>
      <w:r>
        <w:t>Il s'est demandé pourquoi il fallait qu'il attende.</w:t>
      </w:r>
    </w:p>
    <w:p w:rsidR="005E6741" w:rsidRDefault="005E6741" w:rsidP="005E6741">
      <w:pPr>
        <w:tabs>
          <w:tab w:val="left" w:pos="5660"/>
        </w:tabs>
        <w:ind w:left="1380" w:right="-16" w:hanging="1360"/>
        <w:jc w:val="both"/>
      </w:pPr>
      <w:r>
        <w:tab/>
      </w:r>
    </w:p>
    <w:p w:rsidR="005E6741" w:rsidRDefault="005E6741" w:rsidP="005E6741">
      <w:pPr>
        <w:ind w:left="1380" w:right="-16" w:hanging="1360"/>
        <w:jc w:val="both"/>
      </w:pPr>
      <w:r>
        <w:tab/>
      </w:r>
      <w:r>
        <w:rPr>
          <w:b/>
        </w:rPr>
        <w:t>Forte probabilité</w:t>
      </w:r>
      <w:r>
        <w:t xml:space="preserve">, </w:t>
      </w:r>
      <w:r>
        <w:rPr>
          <w:b/>
        </w:rPr>
        <w:t>quasi-certitude</w:t>
      </w:r>
      <w:r>
        <w:t xml:space="preserve"> : devoir,  ... certainement …</w:t>
      </w:r>
    </w:p>
    <w:p w:rsidR="005E6741" w:rsidRDefault="005E6741" w:rsidP="005E6741">
      <w:pPr>
        <w:tabs>
          <w:tab w:val="left" w:pos="5660"/>
        </w:tabs>
        <w:ind w:left="1380" w:right="-16" w:hanging="1360"/>
        <w:jc w:val="both"/>
      </w:pPr>
      <w:r>
        <w:tab/>
      </w:r>
    </w:p>
    <w:p w:rsidR="005E6741" w:rsidRPr="00147F0E" w:rsidRDefault="005E6741" w:rsidP="005E6741">
      <w:pPr>
        <w:tabs>
          <w:tab w:val="left" w:pos="5660"/>
        </w:tabs>
        <w:ind w:left="1380" w:right="-16" w:hanging="1360"/>
        <w:jc w:val="both"/>
        <w:rPr>
          <w:i/>
          <w:lang w:val="en-US"/>
        </w:rPr>
      </w:pPr>
      <w:r>
        <w:tab/>
      </w:r>
      <w:r w:rsidRPr="00147F0E">
        <w:rPr>
          <w:i/>
          <w:lang w:val="en-US"/>
        </w:rPr>
        <w:t xml:space="preserve">He hasn't come. He </w:t>
      </w:r>
      <w:r w:rsidRPr="00147F0E">
        <w:rPr>
          <w:b/>
          <w:i/>
          <w:lang w:val="en-US"/>
        </w:rPr>
        <w:t>must be</w:t>
      </w:r>
      <w:r w:rsidRPr="00147F0E">
        <w:rPr>
          <w:i/>
          <w:lang w:val="en-US"/>
        </w:rPr>
        <w:t xml:space="preserve"> ill.</w:t>
      </w:r>
    </w:p>
    <w:p w:rsidR="005E6741" w:rsidRDefault="005E6741" w:rsidP="005E6741">
      <w:pPr>
        <w:tabs>
          <w:tab w:val="left" w:pos="5660"/>
        </w:tabs>
        <w:ind w:left="1380" w:right="-16" w:hanging="1360"/>
        <w:jc w:val="both"/>
      </w:pPr>
      <w:r w:rsidRPr="00147F0E">
        <w:rPr>
          <w:lang w:val="en-US"/>
        </w:rPr>
        <w:tab/>
      </w:r>
      <w:r>
        <w:t>Il n'est pas venu. Il doit être malade.</w:t>
      </w:r>
    </w:p>
    <w:p w:rsidR="005E6741"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pPr>
    </w:p>
    <w:p w:rsidR="005E6741" w:rsidRDefault="005E6741" w:rsidP="005E6741">
      <w:pPr>
        <w:ind w:left="1380" w:right="-16" w:hanging="1360"/>
        <w:jc w:val="both"/>
      </w:pPr>
      <w:r>
        <w:rPr>
          <w:b/>
          <w:i/>
        </w:rPr>
        <w:t>OUGHT TO</w:t>
      </w:r>
      <w:r>
        <w:rPr>
          <w:b/>
        </w:rPr>
        <w:t xml:space="preserve"> </w:t>
      </w:r>
      <w:r>
        <w:tab/>
      </w:r>
      <w:r>
        <w:rPr>
          <w:b/>
        </w:rPr>
        <w:t>Conseil</w:t>
      </w:r>
      <w:r>
        <w:t xml:space="preserve">, </w:t>
      </w:r>
      <w:r>
        <w:rPr>
          <w:b/>
        </w:rPr>
        <w:t>obligation morale</w:t>
      </w:r>
      <w:r>
        <w:t xml:space="preserve"> : il faudrait que, devrait</w:t>
      </w:r>
    </w:p>
    <w:p w:rsidR="005E6741" w:rsidRDefault="005E6741" w:rsidP="005E6741">
      <w:pPr>
        <w:tabs>
          <w:tab w:val="left" w:pos="5660"/>
        </w:tabs>
        <w:ind w:left="1380" w:right="-16" w:hanging="1360"/>
        <w:jc w:val="both"/>
      </w:pPr>
      <w:r>
        <w:tab/>
      </w:r>
    </w:p>
    <w:p w:rsidR="005E6741" w:rsidRPr="00147F0E" w:rsidRDefault="005E6741" w:rsidP="005E6741">
      <w:pPr>
        <w:tabs>
          <w:tab w:val="left" w:pos="5660"/>
        </w:tabs>
        <w:ind w:left="1380" w:right="-16" w:hanging="1360"/>
        <w:jc w:val="both"/>
        <w:rPr>
          <w:lang w:val="en-US"/>
        </w:rPr>
      </w:pPr>
      <w:r>
        <w:tab/>
      </w:r>
      <w:r w:rsidRPr="00147F0E">
        <w:rPr>
          <w:i/>
          <w:lang w:val="en-US"/>
        </w:rPr>
        <w:t xml:space="preserve">You </w:t>
      </w:r>
      <w:r w:rsidRPr="00147F0E">
        <w:rPr>
          <w:b/>
          <w:i/>
          <w:lang w:val="en-US"/>
        </w:rPr>
        <w:t>ought to be</w:t>
      </w:r>
      <w:r w:rsidRPr="00147F0E">
        <w:rPr>
          <w:i/>
          <w:lang w:val="en-US"/>
        </w:rPr>
        <w:t xml:space="preserve"> ashamed</w:t>
      </w:r>
      <w:r w:rsidRPr="00147F0E">
        <w:rPr>
          <w:lang w:val="en-US"/>
        </w:rPr>
        <w:t>!</w:t>
      </w:r>
    </w:p>
    <w:p w:rsidR="005E6741" w:rsidRPr="00147F0E" w:rsidRDefault="005E6741" w:rsidP="005E6741">
      <w:pPr>
        <w:tabs>
          <w:tab w:val="left" w:pos="5660"/>
        </w:tabs>
        <w:ind w:left="1380" w:right="-16" w:hanging="1360"/>
        <w:jc w:val="both"/>
        <w:rPr>
          <w:lang w:val="en-US"/>
        </w:rPr>
      </w:pPr>
      <w:r w:rsidRPr="00147F0E">
        <w:rPr>
          <w:lang w:val="en-US"/>
        </w:rPr>
        <w:tab/>
      </w:r>
      <w:proofErr w:type="spellStart"/>
      <w:r w:rsidRPr="00147F0E">
        <w:rPr>
          <w:lang w:val="en-US"/>
        </w:rPr>
        <w:t>Tu</w:t>
      </w:r>
      <w:proofErr w:type="spellEnd"/>
      <w:r w:rsidRPr="00147F0E">
        <w:rPr>
          <w:lang w:val="en-US"/>
        </w:rPr>
        <w:t xml:space="preserve"> </w:t>
      </w:r>
      <w:proofErr w:type="spellStart"/>
      <w:r w:rsidRPr="00147F0E">
        <w:rPr>
          <w:lang w:val="en-US"/>
        </w:rPr>
        <w:t>devrais</w:t>
      </w:r>
      <w:proofErr w:type="spellEnd"/>
      <w:r w:rsidRPr="00147F0E">
        <w:rPr>
          <w:lang w:val="en-US"/>
        </w:rPr>
        <w:t xml:space="preserve"> </w:t>
      </w:r>
      <w:proofErr w:type="spellStart"/>
      <w:r w:rsidRPr="00147F0E">
        <w:rPr>
          <w:lang w:val="en-US"/>
        </w:rPr>
        <w:t>avoir</w:t>
      </w:r>
      <w:proofErr w:type="spellEnd"/>
      <w:r w:rsidRPr="00147F0E">
        <w:rPr>
          <w:lang w:val="en-US"/>
        </w:rPr>
        <w:t xml:space="preserve"> </w:t>
      </w:r>
      <w:proofErr w:type="spellStart"/>
      <w:r w:rsidRPr="00147F0E">
        <w:rPr>
          <w:lang w:val="en-US"/>
        </w:rPr>
        <w:t>honte</w:t>
      </w:r>
      <w:proofErr w:type="spellEnd"/>
      <w:r w:rsidRPr="00147F0E">
        <w:rPr>
          <w:lang w:val="en-US"/>
        </w:rPr>
        <w:t xml:space="preserve">! </w:t>
      </w:r>
    </w:p>
    <w:p w:rsidR="005E6741" w:rsidRPr="00147F0E" w:rsidRDefault="005E6741" w:rsidP="005E6741">
      <w:pPr>
        <w:tabs>
          <w:tab w:val="left" w:pos="5660"/>
        </w:tabs>
        <w:ind w:left="1380" w:right="-16" w:hanging="1360"/>
        <w:jc w:val="both"/>
        <w:rPr>
          <w:lang w:val="en-US"/>
        </w:rPr>
      </w:pPr>
    </w:p>
    <w:p w:rsidR="005E6741" w:rsidRPr="00147F0E" w:rsidRDefault="005E6741" w:rsidP="005E6741">
      <w:pPr>
        <w:tabs>
          <w:tab w:val="left" w:pos="5660"/>
        </w:tabs>
        <w:ind w:left="1380" w:right="-16" w:hanging="1360"/>
        <w:jc w:val="both"/>
        <w:rPr>
          <w:lang w:val="en-US"/>
        </w:rPr>
      </w:pPr>
      <w:r w:rsidRPr="00147F0E">
        <w:rPr>
          <w:lang w:val="en-US"/>
        </w:rPr>
        <w:tab/>
      </w:r>
      <w:r w:rsidRPr="00147F0E">
        <w:rPr>
          <w:i/>
          <w:lang w:val="en-US"/>
        </w:rPr>
        <w:t xml:space="preserve">We </w:t>
      </w:r>
      <w:r w:rsidRPr="00147F0E">
        <w:rPr>
          <w:b/>
          <w:i/>
          <w:lang w:val="en-US"/>
        </w:rPr>
        <w:t>ought to have invited</w:t>
      </w:r>
      <w:r w:rsidRPr="00147F0E">
        <w:rPr>
          <w:i/>
          <w:lang w:val="en-US"/>
        </w:rPr>
        <w:t xml:space="preserve"> her</w:t>
      </w:r>
      <w:r w:rsidRPr="00147F0E">
        <w:rPr>
          <w:lang w:val="en-US"/>
        </w:rPr>
        <w:t>.</w:t>
      </w:r>
    </w:p>
    <w:p w:rsidR="005E6741" w:rsidRDefault="005E6741" w:rsidP="005E6741">
      <w:pPr>
        <w:tabs>
          <w:tab w:val="left" w:pos="5660"/>
        </w:tabs>
        <w:ind w:left="1380" w:right="-16" w:hanging="1360"/>
        <w:jc w:val="both"/>
      </w:pPr>
      <w:r w:rsidRPr="00147F0E">
        <w:rPr>
          <w:lang w:val="en-US"/>
        </w:rPr>
        <w:tab/>
      </w:r>
      <w:r>
        <w:t xml:space="preserve">Nous aurions dû l'inviter. </w:t>
      </w:r>
    </w:p>
    <w:p w:rsidR="005E6741" w:rsidRDefault="005E6741" w:rsidP="005E6741">
      <w:pPr>
        <w:tabs>
          <w:tab w:val="left" w:pos="5660"/>
        </w:tabs>
        <w:ind w:left="1380" w:right="-16" w:hanging="1360"/>
        <w:jc w:val="both"/>
      </w:pPr>
      <w:r>
        <w:rPr>
          <w:i/>
        </w:rPr>
        <w:tab/>
      </w:r>
      <w:r>
        <w:tab/>
      </w:r>
    </w:p>
    <w:p w:rsidR="005E6741" w:rsidRPr="00147F0E" w:rsidRDefault="005E6741" w:rsidP="005E6741">
      <w:pPr>
        <w:ind w:left="1380" w:right="-16" w:hanging="1360"/>
        <w:jc w:val="both"/>
      </w:pPr>
      <w:r>
        <w:rPr>
          <w:b/>
          <w:i/>
        </w:rPr>
        <w:t>SHOULD</w:t>
      </w:r>
      <w:r>
        <w:tab/>
      </w:r>
      <w:r>
        <w:rPr>
          <w:b/>
        </w:rPr>
        <w:t xml:space="preserve">Même sens que </w:t>
      </w:r>
      <w:proofErr w:type="spellStart"/>
      <w:r>
        <w:rPr>
          <w:b/>
          <w:i/>
        </w:rPr>
        <w:t>ought</w:t>
      </w:r>
      <w:proofErr w:type="spellEnd"/>
      <w:r>
        <w:rPr>
          <w:b/>
          <w:i/>
        </w:rPr>
        <w:t xml:space="preserve"> </w:t>
      </w:r>
      <w:proofErr w:type="gramStart"/>
      <w:r>
        <w:rPr>
          <w:b/>
          <w:i/>
        </w:rPr>
        <w:t>to</w:t>
      </w:r>
      <w:r>
        <w:rPr>
          <w:b/>
        </w:rPr>
        <w:t xml:space="preserve"> </w:t>
      </w:r>
      <w:r>
        <w:t xml:space="preserve"> :</w:t>
      </w:r>
      <w:proofErr w:type="gramEnd"/>
      <w:r>
        <w:t xml:space="preserve"> devrait, il faudrait que </w:t>
      </w:r>
      <w:r w:rsidRPr="00147F0E">
        <w:t>(légèrement atténué)</w:t>
      </w:r>
    </w:p>
    <w:p w:rsidR="005E6741" w:rsidRPr="00147F0E" w:rsidRDefault="005E6741" w:rsidP="005E6741">
      <w:pPr>
        <w:tabs>
          <w:tab w:val="left" w:pos="5660"/>
        </w:tabs>
        <w:ind w:left="1380" w:right="-16" w:hanging="1360"/>
        <w:jc w:val="both"/>
      </w:pPr>
    </w:p>
    <w:p w:rsidR="005E6741" w:rsidRPr="00147F0E" w:rsidRDefault="005E6741" w:rsidP="005E6741">
      <w:pPr>
        <w:tabs>
          <w:tab w:val="left" w:pos="5660"/>
        </w:tabs>
        <w:ind w:left="1380" w:right="-16" w:hanging="1360"/>
        <w:jc w:val="both"/>
        <w:rPr>
          <w:lang w:val="en-US"/>
        </w:rPr>
      </w:pPr>
      <w:r w:rsidRPr="00147F0E">
        <w:rPr>
          <w:i/>
        </w:rPr>
        <w:tab/>
      </w:r>
      <w:r>
        <w:rPr>
          <w:i/>
          <w:lang w:val="en-GB"/>
        </w:rPr>
        <w:t xml:space="preserve">You </w:t>
      </w:r>
      <w:r>
        <w:rPr>
          <w:b/>
          <w:i/>
          <w:lang w:val="en-GB"/>
        </w:rPr>
        <w:t>should get up</w:t>
      </w:r>
      <w:r>
        <w:rPr>
          <w:i/>
          <w:lang w:val="en-GB"/>
        </w:rPr>
        <w:t xml:space="preserve"> earlier.</w:t>
      </w:r>
    </w:p>
    <w:p w:rsidR="005E6741" w:rsidRDefault="005E6741" w:rsidP="005E6741">
      <w:pPr>
        <w:tabs>
          <w:tab w:val="left" w:pos="5660"/>
        </w:tabs>
        <w:ind w:left="1380" w:right="-16" w:hanging="1360"/>
        <w:jc w:val="both"/>
      </w:pPr>
      <w:r w:rsidRPr="00147F0E">
        <w:rPr>
          <w:lang w:val="en-US"/>
        </w:rPr>
        <w:tab/>
      </w:r>
      <w:r>
        <w:t xml:space="preserve">Tu devrais te lever plus tôt. </w:t>
      </w:r>
    </w:p>
    <w:p w:rsidR="005E6741"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pPr>
      <w:r>
        <w:tab/>
      </w:r>
      <w:r>
        <w:rPr>
          <w:b/>
        </w:rPr>
        <w:t>Prévision</w:t>
      </w:r>
      <w:r>
        <w:tab/>
      </w:r>
    </w:p>
    <w:p w:rsidR="005E6741" w:rsidRDefault="005E6741" w:rsidP="005E6741">
      <w:pPr>
        <w:tabs>
          <w:tab w:val="left" w:pos="2000"/>
        </w:tabs>
        <w:ind w:left="1380" w:right="-16" w:hanging="1380"/>
        <w:jc w:val="both"/>
      </w:pPr>
      <w:r>
        <w:tab/>
      </w:r>
      <w:r>
        <w:tab/>
      </w:r>
      <w:proofErr w:type="gramStart"/>
      <w:r>
        <w:t>forte</w:t>
      </w:r>
      <w:proofErr w:type="gramEnd"/>
      <w:r>
        <w:t xml:space="preserve"> probabilité : devrait normalement, va probablement </w:t>
      </w:r>
    </w:p>
    <w:p w:rsidR="005E6741" w:rsidRDefault="005E6741" w:rsidP="005E6741">
      <w:pPr>
        <w:tabs>
          <w:tab w:val="left" w:pos="2000"/>
          <w:tab w:val="left" w:pos="5660"/>
        </w:tabs>
        <w:ind w:left="1380" w:right="-16" w:hanging="1360"/>
        <w:jc w:val="both"/>
      </w:pPr>
      <w:r>
        <w:tab/>
      </w:r>
    </w:p>
    <w:p w:rsidR="005E6741" w:rsidRPr="00147F0E" w:rsidRDefault="005E6741" w:rsidP="005E6741">
      <w:pPr>
        <w:tabs>
          <w:tab w:val="left" w:pos="2000"/>
          <w:tab w:val="left" w:pos="5660"/>
        </w:tabs>
        <w:ind w:left="1380" w:right="-16" w:hanging="1360"/>
        <w:jc w:val="both"/>
        <w:rPr>
          <w:i/>
          <w:lang w:val="en-US"/>
        </w:rPr>
      </w:pPr>
      <w:r>
        <w:rPr>
          <w:i/>
        </w:rPr>
        <w:tab/>
      </w:r>
      <w:r w:rsidRPr="00147F0E">
        <w:rPr>
          <w:i/>
          <w:lang w:val="en-US"/>
        </w:rPr>
        <w:t xml:space="preserve">He </w:t>
      </w:r>
      <w:r w:rsidRPr="00147F0E">
        <w:rPr>
          <w:b/>
          <w:i/>
          <w:lang w:val="en-US"/>
        </w:rPr>
        <w:t>should get</w:t>
      </w:r>
      <w:r w:rsidRPr="00147F0E">
        <w:rPr>
          <w:i/>
          <w:lang w:val="en-US"/>
        </w:rPr>
        <w:t xml:space="preserve"> his driving </w:t>
      </w:r>
      <w:proofErr w:type="spellStart"/>
      <w:r w:rsidRPr="00147F0E">
        <w:rPr>
          <w:i/>
          <w:lang w:val="en-US"/>
        </w:rPr>
        <w:t>licence</w:t>
      </w:r>
      <w:proofErr w:type="spellEnd"/>
      <w:r w:rsidRPr="00147F0E">
        <w:rPr>
          <w:i/>
          <w:lang w:val="en-US"/>
        </w:rPr>
        <w:t xml:space="preserve"> without difficulty.</w:t>
      </w:r>
    </w:p>
    <w:p w:rsidR="005E6741" w:rsidRDefault="005E6741" w:rsidP="005E6741">
      <w:pPr>
        <w:tabs>
          <w:tab w:val="left" w:pos="2000"/>
          <w:tab w:val="left" w:pos="5660"/>
        </w:tabs>
        <w:ind w:left="1380" w:right="-16" w:hanging="1360"/>
        <w:jc w:val="both"/>
      </w:pPr>
      <w:r w:rsidRPr="00147F0E">
        <w:rPr>
          <w:lang w:val="en-US"/>
        </w:rPr>
        <w:tab/>
      </w:r>
      <w:r>
        <w:t xml:space="preserve">Il devrait obtenir son permis de conduire sans difficultés. </w:t>
      </w:r>
    </w:p>
    <w:p w:rsidR="005E6741"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rPr>
          <w:b/>
          <w:i/>
        </w:rPr>
      </w:pPr>
    </w:p>
    <w:p w:rsidR="005E6741" w:rsidRPr="00147F0E" w:rsidRDefault="005E6741" w:rsidP="005E6741">
      <w:pPr>
        <w:ind w:left="1380" w:right="-16" w:hanging="1360"/>
        <w:jc w:val="both"/>
        <w:rPr>
          <w:lang w:val="en-US"/>
        </w:rPr>
      </w:pPr>
      <w:r w:rsidRPr="00147F0E">
        <w:rPr>
          <w:b/>
          <w:i/>
          <w:lang w:val="en-US"/>
        </w:rPr>
        <w:t>WILL</w:t>
      </w:r>
      <w:r w:rsidRPr="00147F0E">
        <w:rPr>
          <w:lang w:val="en-US"/>
        </w:rPr>
        <w:tab/>
      </w:r>
      <w:proofErr w:type="spellStart"/>
      <w:r w:rsidRPr="00147F0E">
        <w:rPr>
          <w:b/>
          <w:lang w:val="en-US"/>
        </w:rPr>
        <w:t>Auxiliaire</w:t>
      </w:r>
      <w:proofErr w:type="spellEnd"/>
      <w:r w:rsidRPr="00147F0E">
        <w:rPr>
          <w:b/>
          <w:lang w:val="en-US"/>
        </w:rPr>
        <w:t xml:space="preserve"> du </w:t>
      </w:r>
      <w:proofErr w:type="spellStart"/>
      <w:r w:rsidRPr="00147F0E">
        <w:rPr>
          <w:b/>
          <w:lang w:val="en-US"/>
        </w:rPr>
        <w:t>futur</w:t>
      </w:r>
      <w:proofErr w:type="spellEnd"/>
    </w:p>
    <w:p w:rsidR="005E6741" w:rsidRPr="00147F0E" w:rsidRDefault="005E6741" w:rsidP="005E6741">
      <w:pPr>
        <w:ind w:left="1380" w:right="-16" w:hanging="1360"/>
        <w:jc w:val="both"/>
        <w:rPr>
          <w:lang w:val="en-US"/>
        </w:rPr>
      </w:pPr>
      <w:r w:rsidRPr="00147F0E">
        <w:rPr>
          <w:lang w:val="en-US"/>
        </w:rPr>
        <w:lastRenderedPageBreak/>
        <w:tab/>
      </w:r>
      <w:r w:rsidRPr="00147F0E">
        <w:rPr>
          <w:i/>
          <w:lang w:val="en-US"/>
        </w:rPr>
        <w:t xml:space="preserve">After such a long walk, we </w:t>
      </w:r>
      <w:r w:rsidRPr="00147F0E">
        <w:rPr>
          <w:b/>
          <w:i/>
          <w:lang w:val="en-US"/>
        </w:rPr>
        <w:t>will be</w:t>
      </w:r>
      <w:r w:rsidRPr="00147F0E">
        <w:rPr>
          <w:i/>
          <w:lang w:val="en-US"/>
        </w:rPr>
        <w:t xml:space="preserve"> tired</w:t>
      </w:r>
      <w:r w:rsidRPr="00147F0E">
        <w:rPr>
          <w:lang w:val="en-US"/>
        </w:rPr>
        <w:t xml:space="preserve">. </w:t>
      </w:r>
    </w:p>
    <w:p w:rsidR="005E6741" w:rsidRDefault="005E6741" w:rsidP="005E6741">
      <w:pPr>
        <w:ind w:left="1380" w:right="-16" w:hanging="1360"/>
        <w:jc w:val="both"/>
      </w:pPr>
      <w:r w:rsidRPr="00147F0E">
        <w:rPr>
          <w:lang w:val="en-US"/>
        </w:rPr>
        <w:tab/>
      </w:r>
      <w:r>
        <w:t xml:space="preserve">Après une si longue marche, nous serons fatigués. </w:t>
      </w:r>
    </w:p>
    <w:p w:rsidR="005E6741" w:rsidRDefault="005E6741" w:rsidP="005E6741">
      <w:pPr>
        <w:ind w:left="1380" w:right="-16" w:hanging="1360"/>
        <w:jc w:val="both"/>
      </w:pPr>
    </w:p>
    <w:p w:rsidR="005E6741" w:rsidRDefault="005E6741" w:rsidP="005E6741">
      <w:pPr>
        <w:ind w:left="1380" w:right="-16"/>
        <w:jc w:val="both"/>
      </w:pPr>
      <w:r>
        <w:rPr>
          <w:b/>
        </w:rPr>
        <w:t>Disposition naturelle</w:t>
      </w:r>
      <w:r>
        <w:t xml:space="preserve"> : présent du verbe qui suit</w:t>
      </w:r>
    </w:p>
    <w:p w:rsidR="005E6741" w:rsidRDefault="005E6741" w:rsidP="005E6741">
      <w:pPr>
        <w:tabs>
          <w:tab w:val="left" w:pos="5660"/>
        </w:tabs>
        <w:ind w:left="1380" w:right="-16" w:hanging="1360"/>
        <w:jc w:val="both"/>
      </w:pPr>
      <w:r>
        <w:tab/>
      </w:r>
    </w:p>
    <w:p w:rsidR="005E6741" w:rsidRPr="00147F0E" w:rsidRDefault="005E6741" w:rsidP="005E6741">
      <w:pPr>
        <w:tabs>
          <w:tab w:val="left" w:pos="5660"/>
        </w:tabs>
        <w:ind w:left="1380" w:right="-16" w:hanging="1360"/>
        <w:jc w:val="both"/>
        <w:rPr>
          <w:lang w:val="en-US"/>
        </w:rPr>
      </w:pPr>
      <w:r>
        <w:tab/>
      </w:r>
      <w:r w:rsidRPr="00147F0E">
        <w:rPr>
          <w:i/>
          <w:lang w:val="en-US"/>
        </w:rPr>
        <w:t xml:space="preserve">When the cat's away, the mice </w:t>
      </w:r>
      <w:r w:rsidRPr="00147F0E">
        <w:rPr>
          <w:b/>
          <w:i/>
          <w:lang w:val="en-US"/>
        </w:rPr>
        <w:t>will play</w:t>
      </w:r>
      <w:r w:rsidRPr="00147F0E">
        <w:rPr>
          <w:lang w:val="en-US"/>
        </w:rPr>
        <w:t xml:space="preserve">. </w:t>
      </w:r>
    </w:p>
    <w:p w:rsidR="005E6741" w:rsidRDefault="005E6741" w:rsidP="005E6741">
      <w:pPr>
        <w:tabs>
          <w:tab w:val="left" w:pos="5660"/>
        </w:tabs>
        <w:ind w:left="1380" w:right="-16" w:hanging="1360"/>
        <w:jc w:val="both"/>
      </w:pPr>
      <w:r w:rsidRPr="00147F0E">
        <w:rPr>
          <w:lang w:val="en-US"/>
        </w:rPr>
        <w:tab/>
      </w:r>
      <w:r>
        <w:t xml:space="preserve">Quand le chat n'est pas là, les souris dansent. </w:t>
      </w:r>
    </w:p>
    <w:p w:rsidR="005E6741" w:rsidRDefault="005E6741" w:rsidP="005E6741">
      <w:pPr>
        <w:tabs>
          <w:tab w:val="left" w:pos="5660"/>
        </w:tabs>
        <w:ind w:left="1380" w:right="-16" w:hanging="1360"/>
        <w:jc w:val="both"/>
      </w:pPr>
    </w:p>
    <w:p w:rsidR="005E6741" w:rsidRDefault="005E6741" w:rsidP="005E6741">
      <w:pPr>
        <w:ind w:left="1380" w:right="-16" w:hanging="1360"/>
        <w:jc w:val="both"/>
        <w:rPr>
          <w:b/>
        </w:rPr>
      </w:pPr>
      <w:r>
        <w:tab/>
      </w:r>
      <w:r>
        <w:rPr>
          <w:b/>
        </w:rPr>
        <w:t xml:space="preserve">Vérité à caractère inévitable </w:t>
      </w:r>
      <w:r>
        <w:t>:</w:t>
      </w:r>
      <w:r>
        <w:rPr>
          <w:b/>
        </w:rPr>
        <w:t xml:space="preserve"> </w:t>
      </w:r>
      <w:r>
        <w:t>présent du verbe qui suit</w:t>
      </w:r>
    </w:p>
    <w:p w:rsidR="005E6741" w:rsidRDefault="005E6741" w:rsidP="005E6741">
      <w:pPr>
        <w:tabs>
          <w:tab w:val="left" w:pos="5660"/>
        </w:tabs>
        <w:ind w:left="1380" w:right="-16" w:hanging="1360"/>
        <w:jc w:val="both"/>
        <w:rPr>
          <w:b/>
        </w:rPr>
      </w:pPr>
      <w:r>
        <w:rPr>
          <w:b/>
        </w:rPr>
        <w:tab/>
      </w:r>
    </w:p>
    <w:p w:rsidR="005E6741" w:rsidRDefault="005E6741" w:rsidP="005E6741">
      <w:pPr>
        <w:tabs>
          <w:tab w:val="left" w:pos="5660"/>
        </w:tabs>
        <w:ind w:left="1380" w:right="-16" w:hanging="1360"/>
        <w:jc w:val="both"/>
        <w:rPr>
          <w:b/>
          <w:lang w:val="en-GB"/>
        </w:rPr>
      </w:pPr>
      <w:r>
        <w:rPr>
          <w:b/>
        </w:rPr>
        <w:tab/>
      </w:r>
      <w:r>
        <w:rPr>
          <w:i/>
          <w:lang w:val="en-GB"/>
        </w:rPr>
        <w:t xml:space="preserve">A typical hectare of tropical forest </w:t>
      </w:r>
      <w:r>
        <w:rPr>
          <w:b/>
          <w:i/>
          <w:lang w:val="en-GB"/>
        </w:rPr>
        <w:t>will contain</w:t>
      </w:r>
      <w:r>
        <w:rPr>
          <w:i/>
          <w:lang w:val="en-GB"/>
        </w:rPr>
        <w:t xml:space="preserve"> around 300 tree species. </w:t>
      </w:r>
    </w:p>
    <w:p w:rsidR="005E6741" w:rsidRDefault="005E6741" w:rsidP="005E6741">
      <w:pPr>
        <w:tabs>
          <w:tab w:val="left" w:pos="5660"/>
        </w:tabs>
        <w:ind w:left="1380" w:right="-16" w:hanging="1360"/>
        <w:jc w:val="both"/>
      </w:pPr>
      <w:r>
        <w:rPr>
          <w:lang w:val="en-GB"/>
        </w:rPr>
        <w:tab/>
      </w:r>
      <w:r w:rsidRPr="00147F0E">
        <w:t xml:space="preserve">Un hectare typique de forêt tropical contient environ 300 espèces d'arbres. </w:t>
      </w:r>
    </w:p>
    <w:p w:rsidR="005E6741" w:rsidRDefault="005E6741" w:rsidP="005E6741">
      <w:pPr>
        <w:tabs>
          <w:tab w:val="left" w:pos="5660"/>
        </w:tabs>
        <w:ind w:left="1380" w:right="-16" w:hanging="1360"/>
        <w:jc w:val="both"/>
        <w:rPr>
          <w:b/>
        </w:rPr>
      </w:pPr>
    </w:p>
    <w:p w:rsidR="005E6741" w:rsidRDefault="005E6741" w:rsidP="005E6741">
      <w:pPr>
        <w:tabs>
          <w:tab w:val="left" w:pos="5660"/>
        </w:tabs>
        <w:ind w:left="1380" w:right="-16" w:hanging="1360"/>
        <w:jc w:val="both"/>
        <w:rPr>
          <w:b/>
        </w:rPr>
      </w:pPr>
    </w:p>
    <w:p w:rsidR="005E6741" w:rsidRPr="00147F0E" w:rsidRDefault="005E6741" w:rsidP="005E6741">
      <w:pPr>
        <w:tabs>
          <w:tab w:val="left" w:pos="5660"/>
        </w:tabs>
        <w:ind w:left="1380" w:right="-16" w:hanging="1360"/>
        <w:jc w:val="both"/>
        <w:rPr>
          <w:lang w:val="en-US"/>
        </w:rPr>
      </w:pPr>
      <w:r w:rsidRPr="00147F0E">
        <w:rPr>
          <w:b/>
          <w:i/>
          <w:lang w:val="en-US"/>
        </w:rPr>
        <w:t>WOULD</w:t>
      </w:r>
      <w:r w:rsidRPr="00147F0E">
        <w:rPr>
          <w:lang w:val="en-US"/>
        </w:rPr>
        <w:tab/>
      </w:r>
      <w:proofErr w:type="spellStart"/>
      <w:r w:rsidRPr="00147F0E">
        <w:rPr>
          <w:b/>
          <w:lang w:val="en-US"/>
        </w:rPr>
        <w:t>Auxiliaire</w:t>
      </w:r>
      <w:proofErr w:type="spellEnd"/>
      <w:r w:rsidRPr="00147F0E">
        <w:rPr>
          <w:b/>
          <w:lang w:val="en-US"/>
        </w:rPr>
        <w:t xml:space="preserve"> du </w:t>
      </w:r>
      <w:proofErr w:type="spellStart"/>
      <w:r w:rsidRPr="00147F0E">
        <w:rPr>
          <w:b/>
          <w:lang w:val="en-US"/>
        </w:rPr>
        <w:t>conditionnel</w:t>
      </w:r>
      <w:proofErr w:type="spellEnd"/>
    </w:p>
    <w:p w:rsidR="005E6741" w:rsidRPr="00147F0E" w:rsidRDefault="005E6741" w:rsidP="005E6741">
      <w:pPr>
        <w:tabs>
          <w:tab w:val="left" w:pos="5660"/>
        </w:tabs>
        <w:ind w:left="1380" w:right="-16" w:hanging="1360"/>
        <w:jc w:val="both"/>
        <w:rPr>
          <w:lang w:val="en-US"/>
        </w:rPr>
      </w:pPr>
    </w:p>
    <w:p w:rsidR="005E6741" w:rsidRPr="00147F0E" w:rsidRDefault="005E6741" w:rsidP="005E6741">
      <w:pPr>
        <w:tabs>
          <w:tab w:val="left" w:pos="5660"/>
        </w:tabs>
        <w:ind w:left="1380" w:right="-16" w:hanging="1360"/>
        <w:jc w:val="both"/>
        <w:rPr>
          <w:i/>
          <w:lang w:val="en-US"/>
        </w:rPr>
      </w:pPr>
      <w:r w:rsidRPr="00147F0E">
        <w:rPr>
          <w:i/>
          <w:lang w:val="en-US"/>
        </w:rPr>
        <w:tab/>
        <w:t xml:space="preserve">I </w:t>
      </w:r>
      <w:r w:rsidRPr="00147F0E">
        <w:rPr>
          <w:b/>
          <w:i/>
          <w:lang w:val="en-US"/>
        </w:rPr>
        <w:t>would buy</w:t>
      </w:r>
      <w:r w:rsidRPr="00147F0E">
        <w:rPr>
          <w:i/>
          <w:lang w:val="en-US"/>
        </w:rPr>
        <w:t xml:space="preserve"> a </w:t>
      </w:r>
      <w:proofErr w:type="spellStart"/>
      <w:r w:rsidRPr="00147F0E">
        <w:rPr>
          <w:i/>
          <w:lang w:val="en-US"/>
        </w:rPr>
        <w:t>yatch</w:t>
      </w:r>
      <w:proofErr w:type="spellEnd"/>
      <w:r w:rsidRPr="00147F0E">
        <w:rPr>
          <w:i/>
          <w:lang w:val="en-US"/>
        </w:rPr>
        <w:t xml:space="preserve"> if I could afford it. </w:t>
      </w:r>
    </w:p>
    <w:p w:rsidR="005E6741" w:rsidRDefault="005E6741" w:rsidP="005E6741">
      <w:pPr>
        <w:tabs>
          <w:tab w:val="left" w:pos="5660"/>
        </w:tabs>
        <w:ind w:left="1380" w:right="-16" w:hanging="1360"/>
        <w:jc w:val="both"/>
      </w:pPr>
      <w:r w:rsidRPr="00147F0E">
        <w:rPr>
          <w:lang w:val="en-US"/>
        </w:rPr>
        <w:tab/>
      </w:r>
      <w:r>
        <w:t xml:space="preserve">J'achèterais un </w:t>
      </w:r>
      <w:proofErr w:type="spellStart"/>
      <w:r>
        <w:t>yatch</w:t>
      </w:r>
      <w:proofErr w:type="spellEnd"/>
      <w:r>
        <w:t xml:space="preserve"> si j'en avais les moyens. </w:t>
      </w:r>
    </w:p>
    <w:p w:rsidR="005E6741" w:rsidRDefault="005E6741" w:rsidP="005E6741">
      <w:pPr>
        <w:tabs>
          <w:tab w:val="left" w:pos="5660"/>
        </w:tabs>
        <w:ind w:left="1380" w:right="-16" w:hanging="1360"/>
        <w:jc w:val="both"/>
      </w:pPr>
    </w:p>
    <w:p w:rsidR="005E6741" w:rsidRDefault="005E6741" w:rsidP="005E6741">
      <w:pPr>
        <w:tabs>
          <w:tab w:val="left" w:pos="5660"/>
        </w:tabs>
        <w:ind w:left="1380" w:right="-16" w:hanging="1360"/>
        <w:jc w:val="both"/>
      </w:pPr>
      <w:r>
        <w:tab/>
      </w:r>
      <w:r>
        <w:rPr>
          <w:b/>
        </w:rPr>
        <w:t>Habitude</w:t>
      </w:r>
      <w:r>
        <w:t>,</w:t>
      </w:r>
      <w:r>
        <w:rPr>
          <w:b/>
        </w:rPr>
        <w:t xml:space="preserve"> </w:t>
      </w:r>
      <w:r>
        <w:t>répétition d'une action dans le</w:t>
      </w:r>
      <w:r>
        <w:rPr>
          <w:b/>
        </w:rPr>
        <w:t xml:space="preserve"> </w:t>
      </w:r>
      <w:r>
        <w:t>passé : imparfait du verbe qui suit</w:t>
      </w:r>
    </w:p>
    <w:p w:rsidR="005E6741" w:rsidRDefault="005E6741" w:rsidP="005E6741">
      <w:pPr>
        <w:tabs>
          <w:tab w:val="left" w:pos="5660"/>
        </w:tabs>
        <w:ind w:left="1380" w:right="-16" w:hanging="1360"/>
        <w:jc w:val="both"/>
        <w:rPr>
          <w:lang w:val="en-GB"/>
        </w:rPr>
      </w:pPr>
      <w:r>
        <w:tab/>
      </w:r>
      <w:r>
        <w:rPr>
          <w:lang w:val="en-GB"/>
        </w:rPr>
        <w:t>(</w:t>
      </w:r>
      <w:proofErr w:type="spellStart"/>
      <w:proofErr w:type="gramStart"/>
      <w:r>
        <w:rPr>
          <w:lang w:val="en-GB"/>
        </w:rPr>
        <w:t>équivalent</w:t>
      </w:r>
      <w:proofErr w:type="spellEnd"/>
      <w:r>
        <w:rPr>
          <w:lang w:val="en-GB"/>
        </w:rPr>
        <w:t xml:space="preserve"> :</w:t>
      </w:r>
      <w:proofErr w:type="gramEnd"/>
      <w:r>
        <w:rPr>
          <w:i/>
          <w:lang w:val="en-GB"/>
        </w:rPr>
        <w:t xml:space="preserve"> used to </w:t>
      </w:r>
      <w:r>
        <w:rPr>
          <w:lang w:val="en-GB"/>
        </w:rPr>
        <w:t>)</w:t>
      </w:r>
    </w:p>
    <w:p w:rsidR="005E6741" w:rsidRPr="00147F0E" w:rsidRDefault="005E6741" w:rsidP="005E6741">
      <w:pPr>
        <w:tabs>
          <w:tab w:val="left" w:pos="5660"/>
        </w:tabs>
        <w:ind w:left="1380" w:right="-16" w:hanging="1360"/>
        <w:jc w:val="both"/>
        <w:rPr>
          <w:lang w:val="en-US"/>
        </w:rPr>
      </w:pPr>
    </w:p>
    <w:p w:rsidR="005E6741" w:rsidRDefault="005E6741" w:rsidP="005E6741">
      <w:pPr>
        <w:tabs>
          <w:tab w:val="left" w:pos="5660"/>
        </w:tabs>
        <w:ind w:left="1380" w:right="-16" w:hanging="1360"/>
        <w:jc w:val="both"/>
        <w:rPr>
          <w:i/>
          <w:lang w:val="en-GB"/>
        </w:rPr>
      </w:pPr>
      <w:r w:rsidRPr="00147F0E">
        <w:rPr>
          <w:lang w:val="en-US"/>
        </w:rPr>
        <w:tab/>
      </w:r>
      <w:r w:rsidRPr="00147F0E">
        <w:rPr>
          <w:i/>
          <w:lang w:val="en-US"/>
        </w:rPr>
        <w:t xml:space="preserve">When there was trouble in the village, the teacher, the priest and the doctor </w:t>
      </w:r>
      <w:r w:rsidRPr="00147F0E">
        <w:rPr>
          <w:b/>
          <w:i/>
          <w:lang w:val="en-US"/>
        </w:rPr>
        <w:t>would form</w:t>
      </w:r>
      <w:r w:rsidRPr="00147F0E">
        <w:rPr>
          <w:i/>
          <w:lang w:val="en-US"/>
        </w:rPr>
        <w:t xml:space="preserve"> a conclave together</w:t>
      </w:r>
      <w:r>
        <w:rPr>
          <w:i/>
          <w:lang w:val="en-GB"/>
        </w:rPr>
        <w:t>.</w:t>
      </w:r>
    </w:p>
    <w:p w:rsidR="005E6741" w:rsidRPr="00147F0E" w:rsidRDefault="005E6741" w:rsidP="005E6741">
      <w:pPr>
        <w:tabs>
          <w:tab w:val="left" w:pos="5660"/>
        </w:tabs>
        <w:ind w:left="1380" w:right="-16" w:hanging="1360"/>
        <w:jc w:val="both"/>
      </w:pPr>
      <w:r>
        <w:rPr>
          <w:i/>
          <w:lang w:val="en-GB"/>
        </w:rPr>
        <w:tab/>
      </w:r>
      <w:r w:rsidRPr="00147F0E">
        <w:t xml:space="preserve">Quand il y avait des problèmes dans le village, l'instituteur, le prêtre et le médecin faisaient bloc. </w:t>
      </w:r>
    </w:p>
    <w:p w:rsidR="005E6741" w:rsidRPr="00147F0E" w:rsidRDefault="005E6741" w:rsidP="005E6741">
      <w:pPr>
        <w:tabs>
          <w:tab w:val="left" w:pos="5660"/>
        </w:tabs>
        <w:ind w:left="1380" w:right="-16" w:hanging="1360"/>
        <w:jc w:val="both"/>
      </w:pPr>
    </w:p>
    <w:p w:rsidR="005E6741" w:rsidRPr="00147F0E" w:rsidRDefault="005E6741" w:rsidP="005E6741">
      <w:pPr>
        <w:tabs>
          <w:tab w:val="left" w:pos="5660"/>
        </w:tabs>
        <w:ind w:left="1380" w:right="-16" w:hanging="1947"/>
        <w:jc w:val="both"/>
      </w:pPr>
    </w:p>
    <w:sectPr w:rsidR="005E6741" w:rsidRPr="00147F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741"/>
    <w:rsid w:val="002D06F9"/>
    <w:rsid w:val="005E6741"/>
    <w:rsid w:val="00A656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741"/>
    <w:pPr>
      <w:spacing w:after="0" w:line="240" w:lineRule="auto"/>
    </w:pPr>
    <w:rPr>
      <w:rFonts w:ascii="Times New Roman" w:eastAsia="Times New Roman" w:hAnsi="Times New Roman"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741"/>
    <w:pPr>
      <w:spacing w:after="0" w:line="240" w:lineRule="auto"/>
    </w:pPr>
    <w:rPr>
      <w:rFonts w:ascii="Times New Roman" w:eastAsia="Times New Roman" w:hAnsi="Times New Roman"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716</Words>
  <Characters>3944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dc:creator>
  <cp:lastModifiedBy>Corinne</cp:lastModifiedBy>
  <cp:revision>2</cp:revision>
  <dcterms:created xsi:type="dcterms:W3CDTF">2018-02-27T09:19:00Z</dcterms:created>
  <dcterms:modified xsi:type="dcterms:W3CDTF">2018-02-27T09:46:00Z</dcterms:modified>
</cp:coreProperties>
</file>